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CF6" w:rsidRPr="004F0CF6" w:rsidRDefault="004F0CF6" w:rsidP="004F0CF6">
      <w:pPr>
        <w:shd w:val="clear" w:color="auto" w:fill="FFFFFF"/>
        <w:spacing w:before="150"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1"/>
          <w:szCs w:val="31"/>
          <w:lang w:eastAsia="ru-RU"/>
        </w:rPr>
      </w:pPr>
      <w:r w:rsidRPr="004F0CF6">
        <w:rPr>
          <w:rFonts w:ascii="Arial" w:eastAsia="Times New Roman" w:hAnsi="Arial" w:cs="Arial"/>
          <w:b/>
          <w:bCs/>
          <w:color w:val="333333"/>
          <w:kern w:val="36"/>
          <w:sz w:val="31"/>
          <w:szCs w:val="31"/>
          <w:lang w:eastAsia="ru-RU"/>
        </w:rPr>
        <w:t>Аннотация к рабочей программе по истории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Аннотация к рабочей программе по истории в 5 классе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Рабочая программа предназначена для изучения курса Всеобщей истории (являющегося составной частью предмета ИСТОРИЯ) в основной школе в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5 классе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составлена в соответствии с положениями Федерального государственного образовательного стандарта основного общего </w:t>
      </w:r>
      <w:proofErr w:type="spellStart"/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образования</w:t>
      </w:r>
      <w:proofErr w:type="gramStart"/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,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</w:t>
      </w:r>
      <w:proofErr w:type="gram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</w:t>
      </w:r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основе Примерной программы по истории для 5-9 классов</w:t>
      </w:r>
      <w:bookmarkStart w:id="0" w:name="_ftnref1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begin"/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instrText xml:space="preserve"> HYPERLINK "http://hotimlshkola.ru/article1443" \l "_ftn1" \o "" </w:instrTex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separate"/>
      </w:r>
      <w:r w:rsidRPr="004F0CF6">
        <w:rPr>
          <w:rFonts w:ascii="Arial" w:eastAsia="Times New Roman" w:hAnsi="Arial" w:cs="Arial"/>
          <w:color w:val="D78807"/>
          <w:sz w:val="18"/>
          <w:lang w:eastAsia="ru-RU"/>
        </w:rPr>
        <w:t>[1]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end"/>
      </w:r>
      <w:bookmarkEnd w:id="0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авторской программы по Всеобщей истории к предметной линии учебников А.А. </w:t>
      </w:r>
      <w:proofErr w:type="spell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Вигасина</w:t>
      </w:r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- А.О. </w:t>
      </w:r>
      <w:proofErr w:type="spell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Сороко-Цюпы</w:t>
      </w:r>
      <w:bookmarkStart w:id="1" w:name="_ftnref2"/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begin"/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instrText xml:space="preserve"> HYPERLINK "http://hotimlshkola.ru/article1443" \l "_ftn2" \o "" </w:instrTex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separate"/>
      </w:r>
      <w:r w:rsidRPr="004F0CF6">
        <w:rPr>
          <w:rFonts w:ascii="Arial" w:eastAsia="Times New Roman" w:hAnsi="Arial" w:cs="Arial"/>
          <w:color w:val="D78807"/>
          <w:sz w:val="18"/>
          <w:lang w:eastAsia="ru-RU"/>
        </w:rPr>
        <w:t>[2]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end"/>
      </w:r>
      <w:bookmarkEnd w:id="1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Содержание учебного предмета "История" для 5-9 классов изучается в рамках двух курсов: «История России» и «Всеобщая история». Данная рабочая программа направлена на изучение курса «Всеобщая история», в котором рассматриваются характерные черты основных исторических эпох, существовавших в рамках цивилизации, прослеживаются линии взаимодействия и преемственности отдельных общностей, раскрывается значение исторического и культурного наследия прошлого.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Предмет «История» изучается на ступени основного общего образования в качестве обязательного предмета в 5 классе в общем объеме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70 часов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по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2 часа в </w:t>
      </w:r>
      <w:proofErr w:type="spellStart"/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неделю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Программа</w:t>
      </w:r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предполагает использование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учебника: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А.А. </w:t>
      </w:r>
      <w:proofErr w:type="spell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Вигасин</w:t>
      </w:r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Г.И. </w:t>
      </w:r>
      <w:proofErr w:type="spell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Годер</w:t>
      </w:r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И.С. </w:t>
      </w:r>
      <w:proofErr w:type="spell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Свеницкая</w:t>
      </w:r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 Всеобщая история. История Древнего мира. 5 класс. М.: «Просвещение».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Цели изучения курса "Всеобщая история" в рамках учебного предмета "История"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  <w:proofErr w:type="spell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Главная</w:t>
      </w:r>
      <w:r w:rsidRPr="004F0CF6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ru-RU"/>
        </w:rPr>
        <w:t>цель</w:t>
      </w:r>
      <w:proofErr w:type="spellEnd"/>
      <w:r w:rsidRPr="004F0CF6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ru-RU"/>
        </w:rPr>
        <w:t xml:space="preserve"> изучения истории в современной школе</w:t>
      </w:r>
      <w:r w:rsidRPr="004F0CF6">
        <w:rPr>
          <w:rFonts w:ascii="Arial" w:eastAsia="Times New Roman" w:hAnsi="Arial" w:cs="Arial"/>
          <w:b/>
          <w:bCs/>
          <w:i/>
          <w:iCs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– 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ru-RU"/>
        </w:rPr>
        <w:t>Задачи изучения истории в основной школе: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— формирование у молодого поколения ориентиров для гражданской, </w:t>
      </w:r>
      <w:proofErr w:type="spell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этнонациональной</w:t>
      </w:r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социальной, культурной са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моидентификации в окружающем мире;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— 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ственной сферах при особом внимании к месту и роли России во всемирно-историческом процессе;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— воспитание учащихся в духе патриотизма, уважения к своему Отечеству — многонациональному Российскому госу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дарству в соответствии с идеями взаимопонимания, толерант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ности и мира между людьми и народами, в духе демократиче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ских ценностей современного общества;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— развитие у учащихся способности анализировать содер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ности;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— формирование у школьников умений применять истори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ческие знания для осмысления сущности современных обще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ственных явлений, в общении с другими людьми в современ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 xml:space="preserve">ном поликультурном, </w:t>
      </w:r>
      <w:proofErr w:type="spell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полиэтничном</w:t>
      </w:r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и </w:t>
      </w:r>
      <w:proofErr w:type="spell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многоконфессиональ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ном</w:t>
      </w:r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обществе.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Аннотация к рабочей программе по истории в 6 классе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Рабочая программа предназначена для изучения курсов Всеобщей истории и Истории России (являющихся составными частями предмета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ИСТОРИЯ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)</w:t>
      </w:r>
      <w:proofErr w:type="gram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</w:t>
      </w: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с</w:t>
      </w:r>
      <w:proofErr w:type="gramEnd"/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оставлена в соответствии с положениями Концепции единого учебно-методического комплекса по отечественной истории (включающей Историко-культурный стандарт),</w:t>
      </w:r>
      <w:r w:rsidRPr="004F0CF6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Федерального государственного образовательного стандарта основного общего образования,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 основе Примерной программы по истории для 5-9 классов</w:t>
      </w:r>
      <w:bookmarkStart w:id="2" w:name="_ftnref3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begin"/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instrText xml:space="preserve"> HYPERLINK "http://hotimlshkola.ru/article1443" \l "_ftn3" \o "" </w:instrTex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separate"/>
      </w:r>
      <w:r w:rsidRPr="004F0CF6">
        <w:rPr>
          <w:rFonts w:ascii="Arial" w:eastAsia="Times New Roman" w:hAnsi="Arial" w:cs="Arial"/>
          <w:color w:val="D78807"/>
          <w:sz w:val="18"/>
          <w:lang w:eastAsia="ru-RU"/>
        </w:rPr>
        <w:t>[3]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end"/>
      </w:r>
      <w:bookmarkEnd w:id="2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авторской программы по Всеобщей истории к предметной линии учебников А.А. </w:t>
      </w:r>
      <w:proofErr w:type="spell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Вигасина</w:t>
      </w:r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- А.О. </w:t>
      </w:r>
      <w:proofErr w:type="spell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Сороко-Цюпы</w:t>
      </w:r>
      <w:bookmarkStart w:id="3" w:name="_ftnref4"/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begin"/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instrText xml:space="preserve"> HYPERLINK "http://hotimlshkola.ru/article1443" \l "_ftn4" \o "" </w:instrTex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separate"/>
      </w:r>
      <w:r w:rsidRPr="004F0CF6">
        <w:rPr>
          <w:rFonts w:ascii="Arial" w:eastAsia="Times New Roman" w:hAnsi="Arial" w:cs="Arial"/>
          <w:color w:val="D78807"/>
          <w:sz w:val="18"/>
          <w:lang w:eastAsia="ru-RU"/>
        </w:rPr>
        <w:t>[4]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end"/>
      </w:r>
      <w:bookmarkEnd w:id="3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авторской программы по Истории России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к предметной линии учебников Н. М. Арсентьева, А. А. Данилова и др. под редакцией А. В. </w:t>
      </w:r>
      <w:proofErr w:type="spellStart"/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Торкунова</w:t>
      </w:r>
      <w:proofErr w:type="spellEnd"/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основной школе (6—9 классы)</w:t>
      </w:r>
      <w:bookmarkStart w:id="4" w:name="_ftnref5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begin"/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instrText xml:space="preserve"> HYPERLINK "http://hotimlshkola.ru/article1443" \l "_ftn5" \o "" </w:instrTex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separate"/>
      </w:r>
      <w:r w:rsidRPr="004F0CF6">
        <w:rPr>
          <w:rFonts w:ascii="Arial" w:eastAsia="Times New Roman" w:hAnsi="Arial" w:cs="Arial"/>
          <w:color w:val="D78807"/>
          <w:sz w:val="18"/>
          <w:lang w:eastAsia="ru-RU"/>
        </w:rPr>
        <w:t>[5]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end"/>
      </w:r>
      <w:bookmarkEnd w:id="4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Примерных программ по Истории (линейная система, с 5 по 10 класс)</w:t>
      </w:r>
      <w:bookmarkStart w:id="5" w:name="_ftnref6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begin"/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instrText xml:space="preserve"> HYPERLINK "http://hotimlshkola.ru/article1443" \l "_ftn6" \o "" </w:instrTex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separate"/>
      </w:r>
      <w:r w:rsidRPr="004F0CF6">
        <w:rPr>
          <w:rFonts w:ascii="Arial" w:eastAsia="Times New Roman" w:hAnsi="Arial" w:cs="Arial"/>
          <w:color w:val="D78807"/>
          <w:sz w:val="18"/>
          <w:lang w:eastAsia="ru-RU"/>
        </w:rPr>
        <w:t>[6]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end"/>
      </w:r>
      <w:bookmarkEnd w:id="5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Предмет «История» изучается на ступени основного общего образования в качестве обязательного предмета в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6 классе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общем объеме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70 часов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по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2 часа в неделю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(в соответствии с Примерной программой по истории и Федеральным БУП).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Курсы «История России» и «Всеобщая история» изучаются синхронно - параллельно.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Курс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«Всеобщая история»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изучается в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6 классе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объеме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28 часов,</w:t>
      </w:r>
      <w:r w:rsidRPr="004F0CF6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курс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«История России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» - в основной школе в объеме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42 часов.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Программа предполагает использование следующих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учебников: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 Всеобщей истории: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Ø Е.В. </w:t>
      </w:r>
      <w:proofErr w:type="spell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Агибалова</w:t>
      </w:r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Г.М. Донской. Всеобщая история. История Средних веков. 6 класс. М.: «Просвещение; 2014 г.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 Истории России: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Ø Н.М. Арсентьев, А.А. Данилов, П.Ф. Стефанович, А.Я. Токарева. История России. 6 класс. В 2 ч. М.: «Просвещение; 2015 г.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Историческое образование на ступени основного общего образования играет важнейшую роль в личностном развитии и социализации учащихся, в приобщении их к мировым культурным ценностям, интеграции в исторически сложившееся многонациональное и </w:t>
      </w:r>
      <w:proofErr w:type="spell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многоконфессиональное</w:t>
      </w:r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общество. Изучение курса всеобщей истории в 5-9 классах основывается на проблемно-хронологическом подходе, что позволяет уделить необходимое внимание наиболее важным сквозным проблемам развития человеческого общества, а также особенностям развития отдельных регионов, проследить динамику исторического развития и выделить его основные этапы.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Главная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ru-RU"/>
        </w:rPr>
        <w:t>цель изучения истории в современной школе</w:t>
      </w:r>
      <w:r w:rsidRPr="004F0CF6">
        <w:rPr>
          <w:rFonts w:ascii="Arial" w:eastAsia="Times New Roman" w:hAnsi="Arial" w:cs="Arial"/>
          <w:b/>
          <w:bCs/>
          <w:i/>
          <w:iCs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– 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ru-RU"/>
        </w:rPr>
        <w:t> 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ru-RU"/>
        </w:rPr>
        <w:t> 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ru-RU"/>
        </w:rPr>
        <w:t>Задачи изучения истории в основной школе: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— формирование у молодого поколения ориентиров для гражданской, </w:t>
      </w:r>
      <w:proofErr w:type="spell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этнонациональной</w:t>
      </w:r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социальной, культурной са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моидентификации в окружающем мире;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— 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ственной сферах при особом внимании к месту и роли России во всемирно-историческом процессе;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— воспитание учащихся в духе патриотизма, уважения к своему Отечеству — многонациональному Российскому госу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дарству в соответствии с идеями взаимопонимания, толерант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ности и мира между людьми и народами, в духе демократиче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ских ценностей современного общества;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— развитие у учащихся способности анализировать содер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ности;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— формирование у школьников умений применять истори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ческие знания для осмысления сущности современных обще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ственных явлений, в общении с другими людьми в современ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 xml:space="preserve">ном поликультурном, </w:t>
      </w:r>
      <w:proofErr w:type="spell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полиэтничном</w:t>
      </w:r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и </w:t>
      </w:r>
      <w:proofErr w:type="spell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многоконфессиональ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ном</w:t>
      </w:r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обществе.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Аннотация к рабочей программе по истории в 7 классе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Рабочая программа предназначена для изучения курсов Всеобщей истории и Истории России (являющихся составными частями предмета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ИСТОРИЯ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) в 7 классе,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составлена в соответствии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с Федеральным компонентом государственного стандарта общего образования по истории,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 основе Примерной программы основного общего образования по истории МО РФ 2004 г. (Сборник нормативных документов.</w:t>
      </w:r>
      <w:proofErr w:type="gram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История / сост. Э.Д. Днепров, А.Г. Аркадьев. </w:t>
      </w:r>
      <w:proofErr w:type="gram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М. «Дрофа», 2008 г.), авторской программы по Всеобщей истории к предметной линии учебников А.А. </w:t>
      </w:r>
      <w:proofErr w:type="spell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Вигасина</w:t>
      </w:r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- А.О. </w:t>
      </w:r>
      <w:proofErr w:type="spell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Сороко-Цюпы</w:t>
      </w:r>
      <w:bookmarkStart w:id="6" w:name="_ftnref7"/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begin"/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instrText xml:space="preserve"> HYPERLINK "http://hotimlshkola.ru/article1443" \l "_ftn7" \o "" </w:instrTex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separate"/>
      </w:r>
      <w:r w:rsidRPr="004F0CF6">
        <w:rPr>
          <w:rFonts w:ascii="Arial" w:eastAsia="Times New Roman" w:hAnsi="Arial" w:cs="Arial"/>
          <w:color w:val="D78807"/>
          <w:sz w:val="18"/>
          <w:lang w:eastAsia="ru-RU"/>
        </w:rPr>
        <w:t>[7]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end"/>
      </w:r>
      <w:bookmarkEnd w:id="6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., авторской программы по Истории России к предметной линии учебников А.А. Данилова – Л.Г. </w:t>
      </w:r>
      <w:proofErr w:type="spell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Косулиной</w:t>
      </w:r>
      <w:bookmarkStart w:id="7" w:name="_ftnref8"/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begin"/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instrText xml:space="preserve"> HYPERLINK "http://hotimlshkola.ru/article1443" \l "_ftn8" \o "" </w:instrTex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separate"/>
      </w:r>
      <w:r w:rsidRPr="004F0CF6">
        <w:rPr>
          <w:rFonts w:ascii="Arial" w:eastAsia="Times New Roman" w:hAnsi="Arial" w:cs="Arial"/>
          <w:color w:val="D78807"/>
          <w:sz w:val="18"/>
          <w:lang w:eastAsia="ru-RU"/>
        </w:rPr>
        <w:t>[8]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end"/>
      </w:r>
      <w:bookmarkEnd w:id="7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  <w:proofErr w:type="gramEnd"/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Программа предполагает использование следующих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учебников: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по Всеобщей истории: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ü</w:t>
      </w:r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А.Я. </w:t>
      </w:r>
      <w:proofErr w:type="spell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Юдовская</w:t>
      </w:r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П.А. Баранов, Л.М. Ванюшкина. Всеобщая история. История Нового времени.7 класс. М.: «Просвещение; 2011 г.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 Истории России: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ü</w:t>
      </w:r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А.А. Данилов, Л.Г. Косулина. История России. С древнейших времен до конца XVI века. 6 класс. М.: «Просвещение», 2011 г</w:t>
      </w:r>
      <w:proofErr w:type="gram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..</w:t>
      </w:r>
      <w:proofErr w:type="gramEnd"/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Рабочая программа конкретизирует содержание предметных тем образовательного стандарта, дает вариативное распределение учебных часов по разделам курса с учетом государственных стандартов, логики учебного процесса, возрастных особенностей учащихся школы. Рабочая программа способствует реализации единой концепции исторического образования.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 составлении рабочей программы был учтен федеральный компонент Государственного стандарта, который устанавливает обязательный минимум содержания курса истории России и мира конца XVI - XVIII века в 7 классе. Историческое образование на ступени основного общего образования играет важнейшую роль с точки зрения личностного развития и социализации учащихся. Основной направленностью программы курса является воспитание патриотизма, гражданственности, уважения к истории и традициям России и мира, к правам и свободам человека, освоение исторического опыта, норм ценностей, которые необходимы для жизни в современном культурном, этническом обществе.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ru-RU"/>
        </w:rPr>
        <w:t>Цели: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1) 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этнонациональных</w:t>
      </w:r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традиций, нравственных и социальных установок, идеологических доктрин;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2) 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3) 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4) овладение умениями и навыками поиска, систематизации и комплексного анализа исторической информации;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5) 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6) подготовка учащегося к успешной жизнедеятельности после окончания школы с учётом сложившихся особенностей региона;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7) формирование у обучающихся знаний и практических навыков проявления заботы о людях, природе и культуре родного края через самоорганизацию своей жизнедеятельности;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Рабочая программа ориентирована на то, чтобы учащиеся овладели определенным объемом знаний и умений в истории конца XVI - XVIII века.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ходе изложения учебного материала предполагается применение активных методов обучения: урок, сочетающий опрос с объяснением; лекция с элементами беседы; работа с документами; составление логических схем; заполнение сравнительных таблиц; решение проблемных задач; работа по вопросам; практическая работа. Предполагается применение разнообразных форм и видов контроля и диагностики знаний, умений учащихся (текущий, тематический, промежуточный, заключительный). За период изучения курса контроль уровня качества знаний учащихся будет проходить в виде тестов, индивидуальных и фронтальных опросов, контрольных работ, диктантов и творческих заданий.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Формы итоговой аттестации: итоговые контрольные работы, итоговое тестирование.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Предмет «История» изучается на ступени основного общего образования в качестве обязательного предмета в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7 классе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общем объеме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70 часов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по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2 часа в неделю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(в соответствии с Примерной программой по истории и Федеральным БУП).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Курсы «История России» и «Всеобщая история» изучаются синхронно - параллельно.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Курс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«Всеобщая история»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изучается в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7 классе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объеме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24 часов,</w:t>
      </w:r>
      <w:r w:rsidRPr="004F0CF6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курс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«История России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» - в основной школе в объеме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46 часов.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Аннотация к рабочей программе по истории в 8 классе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Рабочая программа предназначена для изучения курсов Всеобщей истории и Истории России (являющихся составными частями предмета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ИСТОРИЯ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) в 8 классе,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составлена в соответствии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с Федеральным компонентом государственного стандарта общего образования по истории,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 основе Примерной программы основного общего образования по истории МО РФ 2004 г. (Сборник нормативных документов.</w:t>
      </w:r>
      <w:proofErr w:type="gram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История / сост. Э.Д. Днепров, А.Г. Аркадьев. </w:t>
      </w:r>
      <w:proofErr w:type="gram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М. «Дрофа», 2008 г.), авторской программы по Всеобщей истории к предметной линии учебников А.А. </w:t>
      </w:r>
      <w:proofErr w:type="spell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Вигасина</w:t>
      </w:r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- А.О. </w:t>
      </w:r>
      <w:proofErr w:type="spell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Сороко-Цюпы</w:t>
      </w:r>
      <w:bookmarkStart w:id="8" w:name="_ftnref9"/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begin"/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instrText xml:space="preserve"> HYPERLINK "http://hotimlshkola.ru/article1443" \l "_ftn9" \o "" </w:instrTex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separate"/>
      </w:r>
      <w:r w:rsidRPr="004F0CF6">
        <w:rPr>
          <w:rFonts w:ascii="Arial" w:eastAsia="Times New Roman" w:hAnsi="Arial" w:cs="Arial"/>
          <w:color w:val="D78807"/>
          <w:sz w:val="18"/>
          <w:lang w:eastAsia="ru-RU"/>
        </w:rPr>
        <w:t>[9]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end"/>
      </w:r>
      <w:bookmarkEnd w:id="8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., авторской программы по Истории России к предметной линии учебников А.А. Данилова – Л.Г. </w:t>
      </w:r>
      <w:proofErr w:type="spell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Косулиной</w:t>
      </w:r>
      <w:bookmarkStart w:id="9" w:name="_ftnref10"/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begin"/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instrText xml:space="preserve"> HYPERLINK "http://hotimlshkola.ru/article1443" \l "_ftn10" \o "" </w:instrTex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separate"/>
      </w:r>
      <w:r w:rsidRPr="004F0CF6">
        <w:rPr>
          <w:rFonts w:ascii="Arial" w:eastAsia="Times New Roman" w:hAnsi="Arial" w:cs="Arial"/>
          <w:color w:val="D78807"/>
          <w:sz w:val="18"/>
          <w:lang w:eastAsia="ru-RU"/>
        </w:rPr>
        <w:t>[10]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end"/>
      </w:r>
      <w:bookmarkEnd w:id="9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  <w:proofErr w:type="gramEnd"/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Программа предполагает использование следующих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учебников: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 Всеобщей истории: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ü</w:t>
      </w:r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«Новая история, 1800-1913» 8 </w:t>
      </w:r>
      <w:proofErr w:type="spell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кл</w:t>
      </w:r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/А. Я. </w:t>
      </w:r>
      <w:proofErr w:type="spell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Юдовская</w:t>
      </w:r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П.А.Баранов, Л. М. Ванюшкина. - М.: Просвещение, 2011.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 Истории России: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ü</w:t>
      </w:r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«История России конец XIX век»: 8 класс /А.А.Данилов, Л.Г. Косулина. – М.: Просвещение, 2011.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Основная функция курса - формирование исторического мышления, под которым подра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зумевается определенный набор мыслительных стратегий, позволяющий учащимся само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стоятельно истолковывать факты и события, выстраивать свою версию событий, отвечающую данным исторической науки, умение анализировать и описывать события с разных, противоположных точек зрения.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Изучение истории на ступени основного общего образования направлено на достижение следующих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целей: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·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proofErr w:type="spellStart"/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воспитание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патриотизма</w:t>
      </w:r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уважения к истории и традициям нашей Родины, к правам и свободам человека, демократическим принципам общественной жизни;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·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proofErr w:type="spellStart"/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освоение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знаний</w:t>
      </w:r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о важнейших событиях, процессах отечественной и всемирной истории в их взаимосвязи и хронологической последовательности;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·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proofErr w:type="spellStart"/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овладение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элементарными</w:t>
      </w:r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методами исторического познания, умения работать с различными источниками исторической информации;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·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proofErr w:type="spellStart"/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формирование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ценностных</w:t>
      </w:r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ориентаций в ходе ознакомления с исторически сложившимися культурными, религиозными, </w:t>
      </w:r>
      <w:proofErr w:type="spell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этнонациональными</w:t>
      </w:r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традициями;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·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proofErr w:type="spellStart"/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применение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знаний</w:t>
      </w:r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полиэтническом</w:t>
      </w:r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и </w:t>
      </w:r>
      <w:proofErr w:type="spell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многоконфессиональном</w:t>
      </w:r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обществе, участия в межкультурном взаимодействии, толерантного отношения к представителям других народов и стран.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Цели курса Всеобщей истории: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в результате изучения курса новой истории учащиеся 8 класса должны получить следующие знания об основных чертах развития индустриального и традиционного обществ и изменениях, произошедших в мире за период XIX - начала XX вв.: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периодизация Нового времени; особенности ментальности человека Нового времени;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• преимущество эволюционного пути развития общества перед </w:t>
      </w:r>
      <w:proofErr w:type="gram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революционным</w:t>
      </w:r>
      <w:proofErr w:type="gram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;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причины революций и реформы как альтернативный путь развития общества;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дальнейшее развитие индустриальной революции, "оставившей народы различных континентов и стран перед необходимостью модернизации;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бурное экономическое развитие Европы и США, приведшее к зарождению и развитию империализма;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новая социальная структура общества и его движение к социальным реформам как к средству разрешения социальных противоречий;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дальнейшее развитие правовых государств, где признавалось верховенство закона, и формирование гражданских обществ, где личность может реализовать свои прирожденные права на «жизнь, свободу и собственность»;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использова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ние индустриально развитыми странами технического прогресса для создания колониальных им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перий;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международные конфликты, приводившие к войнам; особенности духовной жизни европейцев, их движение к секуляризации сознания, к религиозной терпимости;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важнейшие достижения мировой науки и художественной культуры и их влияние на развитие личности человека;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изменения в повседневной жизни человека.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lastRenderedPageBreak/>
        <w:t>Цели курса Истории России: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Воспитание патриотизма и уважения к истории России, а так же к истории и культуре разных наций и народностей, населяющих нашу Родину и мир;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ознакомление учащихся с совокупностью знаний об основных этапах исторического пути России, многообразии форм исторического бытия и деятельности наших соотечественников в прошлом,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выработка у школьников представлений об основных источниках знаний о прошлом и настоящем, о неоднозначности восприятия, отражения и объяснения событий истории,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развитие учащихся способностей рассматривать события и явления прошлого и настоящего, пользуясь приемами исторического анализа,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формирование ценностных ориентаций и убеждений школьников, приобщение к ценностям национальной культуры,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воспитание уважения к истории и культуре своего и других народов, стремление сохранять и приумножать культурное достояние своей страны и всего человечества.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ходе изложения учебного материала предполагается применение активных методов обучения: урок, сочетающий опрос с объяснением; лекция с элементами беседы; работа с документами; заполнение таблиц; решение проблемных задач; работа по вопросам; практическая работа. Предполагается применение разнообразных форм и видов контроля и диагностики знаний, умений учащихся (текущий, тематический, заключительный). За период изучения курса контроль уровня качества знаний учащихся будет проходить в виде тестов, индивидуальных и фронтальных опросов, контрольных работ, диктантов и творческих заданий.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Формы итоговой аттестации: итоговые контрольные работы, итоговое тестирование.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Предмет «История» изучается на ступени основного общего образования в качестве обязательного предмета в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8 классе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общем объеме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70 часов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по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2 часа в неделю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(в соответствии с Примерной программой по истории и Федеральным БУП).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Курсы «История России» и «Всеобщая история» изучаются синхронно - параллельно.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Курс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«Всеобщая история»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изучается в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8 классе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объеме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26 часов,</w:t>
      </w:r>
      <w:r w:rsidRPr="004F0CF6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курс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«История России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» - в основной школе в объеме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44 часов.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Аннотация к рабочей программе по истории в 9 классе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Рабочая программа предназначена для изучения курсов Всеобщей истории и Истории России (являющихся составными частями предмета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ИСТОРИЯ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) в 9 классе,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составлена в соответствии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с Федеральным компонентом государственного стандарта общего образования по истории,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 основе Примерной программы основного общего образования по истории МО РФ 2004 г. (Сборник нормативных документов.</w:t>
      </w:r>
      <w:proofErr w:type="gram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История / сост. Э.Д. Днепров, А.Г. Аркадьев. </w:t>
      </w:r>
      <w:proofErr w:type="gram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М. «Дрофа», 2008 г.), авторской программы по Всеобщей истории к предметной линии учебников А.А. </w:t>
      </w:r>
      <w:proofErr w:type="spell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Вигасина</w:t>
      </w:r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- А.О. </w:t>
      </w:r>
      <w:proofErr w:type="spell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Сороко-Цюпы</w:t>
      </w:r>
      <w:bookmarkStart w:id="10" w:name="_ftnref11"/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begin"/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instrText xml:space="preserve"> HYPERLINK "http://hotimlshkola.ru/article1443" \l "_ftn11" \o "" </w:instrTex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separate"/>
      </w:r>
      <w:r w:rsidRPr="004F0CF6">
        <w:rPr>
          <w:rFonts w:ascii="Arial" w:eastAsia="Times New Roman" w:hAnsi="Arial" w:cs="Arial"/>
          <w:color w:val="D78807"/>
          <w:sz w:val="18"/>
          <w:lang w:eastAsia="ru-RU"/>
        </w:rPr>
        <w:t>[11]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end"/>
      </w:r>
      <w:bookmarkEnd w:id="10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., авторской программы по Истории России к предметной линии учебников А.А. Данилова – Л.Г. </w:t>
      </w:r>
      <w:proofErr w:type="spell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Косулиной</w:t>
      </w:r>
      <w:bookmarkStart w:id="11" w:name="_ftnref12"/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begin"/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instrText xml:space="preserve"> HYPERLINK "http://hotimlshkola.ru/article1443" \l "_ftn12" \o "" </w:instrTex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separate"/>
      </w:r>
      <w:r w:rsidRPr="004F0CF6">
        <w:rPr>
          <w:rFonts w:ascii="Arial" w:eastAsia="Times New Roman" w:hAnsi="Arial" w:cs="Arial"/>
          <w:color w:val="D78807"/>
          <w:sz w:val="18"/>
          <w:lang w:eastAsia="ru-RU"/>
        </w:rPr>
        <w:t>[12]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end"/>
      </w:r>
      <w:bookmarkEnd w:id="11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Рабочей программы модуля «История Орловского края (Краеведение) для 9 </w:t>
      </w:r>
      <w:proofErr w:type="spell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кл</w:t>
      </w:r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составленной кабинетом истории и обществознания ОГОУ ДПО (ПК) С «ОИУУ» 2010 г.</w:t>
      </w:r>
      <w:proofErr w:type="gramEnd"/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Программа предполагает использование следующих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учебников: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 Всеобщей истории: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ü</w:t>
      </w:r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«Новейшая история зарубежных стран. XX – начало XXI века» 9 </w:t>
      </w:r>
      <w:proofErr w:type="spell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кл</w:t>
      </w:r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О.С. </w:t>
      </w:r>
      <w:proofErr w:type="spell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Сороко-Цюпа</w:t>
      </w:r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А.О. </w:t>
      </w:r>
      <w:proofErr w:type="spell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Сороко-Цюпа</w:t>
      </w:r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- М: «Просвещение», 2011.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 Истории России: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ü</w:t>
      </w:r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«История России 20 - </w:t>
      </w:r>
      <w:proofErr w:type="spell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нач</w:t>
      </w:r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21 в.». 9 </w:t>
      </w:r>
      <w:proofErr w:type="spell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кл</w:t>
      </w:r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 Данилов А.А., Косулина Л.Г., Брандт М.Ю. - М: «Просвещение», 2011.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В курсе истории для 9 класса происходит знакомство с основными событиями и процессами, происходящими в XX – </w:t>
      </w:r>
      <w:proofErr w:type="spell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нач</w:t>
      </w:r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XXI века в России и зарубежных странах, а также с событиями региональной истории. Модуль истории Орловского края (XX - XXI век) (17 часов) призван дать учащимся представление о развитии региона, включая в себя сведения из политических событий, развития экономики, военных потрясений XX </w:t>
      </w:r>
      <w:proofErr w:type="gram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</w:t>
      </w:r>
      <w:proofErr w:type="gram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 на территории региона, социальных преобразований региона.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Основная функция курса - формирование исторического мышления, под которым подра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зумевается определенный набор мыслительных стратегий, позволяющий учащимся само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стоятельно истолковывать факты и события, выстраивать свою версию событий, отвечающую данным исторической науки, умение анализировать и описывать события с разных, противоположных точек зрения.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Изучение истории на ступени основного общего образования направлено на достижение следующих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целей: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·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proofErr w:type="spellStart"/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воспитание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патриотизма</w:t>
      </w:r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уважения к истории и традициям нашей Родины, к правам и свободам человека, демократическим принципам общественной жизни;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·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proofErr w:type="spellStart"/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освоение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знаний</w:t>
      </w:r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о важнейших событиях, процессах отечественной и всемирной истории в их взаимосвязи и хронологической последовательности;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·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proofErr w:type="spellStart"/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овладение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элементарными</w:t>
      </w:r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методами исторического познания, умения работать с различными источниками исторической информации;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·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proofErr w:type="spellStart"/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формирование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ценностных</w:t>
      </w:r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ориентаций в ходе ознакомления с исторически сложившимися культурными, религиозными, </w:t>
      </w:r>
      <w:proofErr w:type="spell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этнонациональными</w:t>
      </w:r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традициями;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·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proofErr w:type="spellStart"/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применение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знаний</w:t>
      </w:r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полиэтническом</w:t>
      </w:r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и </w:t>
      </w:r>
      <w:proofErr w:type="spell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многоконфессиональном</w:t>
      </w:r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обществе, участия в межкультурном взаимодействии, толерантного отношения к представителям других народов и стран.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Цель курса Всеобщей истории</w:t>
      </w:r>
      <w:r w:rsidRPr="004F0CF6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состоит в овладении учащимися основами знаний и конкретными представлениями об историческом пути зарубежных стран, социальном, духовном опыте и создании на этой основе условий для формирования целостного духовного мира личности, освоения ею выработанных в ходе исторического развития ценностей, социализации и социальной адаптации.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Данная цель реализуется в процессе решения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следующих задач: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усвоение наиболее актуальных, общественно и личностно значимых знаний и обобщенных представлений об основных этапах, явлениях, процессах, тенденциях новейшей истории зарубежных стран, позволяющих школьнику успешно ориентироваться в социальной реальности, взаимодействовать с социальной средой, приобрести опыт самоопределения по отношению к ней;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усвоение основных понятий и терминов исторической науки, совершенствование умений и навыков работы с разнообразными источниками информации;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формирование на основе личностно-эмоционального осмысления новейшей истории уважительного отношения к предшествующим поколениями, готовности к конструктивному восприятию иных, отличного от собственного, мнений, к диалогу, позитивному разрешению возникающих конфликтов;</w:t>
      </w:r>
      <w:proofErr w:type="gramEnd"/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обогащение опыта применения исторических знаний для анализа современного положения, формирования способов адаптации к социальной среде, включения учащихся в жизнь общества.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Цели курса Истории России: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воспитание патриотизма, гражданственности, уважение к российской культуре, национальным и региональным традициям, формирование гражданского самосознания;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освоение знаний о важных событиях, процессах отечественной истории;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систематизация знаний учащихся по истории Орловского края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овладение элементарными методами исторического познания, умением работать с различными источниками исторической информации;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применение знаний и представлений об исторически сложившихся системах социальных норм, ценностей.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формированию у учащихся исторического образа Орловской области как равноправного субъекта РФ.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ходе изложения учебного материала предполагается применение активных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методов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обучения: урок, сочетающий опрос с объяснением; лекция с элементами беседы; работа с документами; заполнение таблиц; решение проблемных задач; работа по вопросам; практическая работа. Предполагается применение разнообразных форм и видов контроля и диагностики знаний, умений учащихся (текущий, тематический, заключительный). За период изучения курса контроль уровня качества знаний учащихся будет проходить в виде тестов, индивидуальных и фронтальных опросов, контрольных работ, диктантов и творческих заданий. Формы итоговой аттестации: итоговые контрольные работы, итоговое тестирование.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Предмет «История» изучается на ступени основного общего образования в качестве обязательного предмета в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9 классе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общем объеме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102 часов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по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3 часа в неделю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Курсы «История России» и «Всеобщая история» изучаются синхронно - параллельно.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Курс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«Всеобщая история»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изучается в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9 классе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объеме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24 часов,</w:t>
      </w:r>
      <w:r w:rsidRPr="004F0CF6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курс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«История России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» - в объеме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78 часов</w:t>
      </w:r>
      <w:r w:rsidRPr="004F0CF6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(включая модуль истории Орловского края).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lastRenderedPageBreak/>
        <w:t> 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Аннотация к рабочей программе по истории в 10 классе (базовый уровень)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Рабочая программа предназначена для изучения курсов Всеобщей истории и Истории России (являющихся составными частями предмета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ИСТОРИЯ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) в 10 классе,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составлена в соответствии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с Федеральным компонентом государственного стандарта среднего (полного) общего образования по </w:t>
      </w:r>
      <w:proofErr w:type="spellStart"/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истории</w:t>
      </w:r>
      <w:proofErr w:type="gramStart"/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,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</w:t>
      </w:r>
      <w:proofErr w:type="gram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</w:t>
      </w:r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основе Примерной программы среднего (полного) общего образования по истории МО РФ 2004 г. (Сборник нормативных документов. История / сост. Э.Д. Днепров, А.Г. Аркадьев. М. «Дрофа», 2008 г.), авторской программы «История России с древнейших времен до конца XIX в.». 10 </w:t>
      </w:r>
      <w:proofErr w:type="spell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кл</w:t>
      </w:r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базовый уровень</w:t>
      </w:r>
      <w:proofErr w:type="gram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  <w:proofErr w:type="gram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(</w:t>
      </w:r>
      <w:proofErr w:type="gram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</w:t>
      </w:r>
      <w:proofErr w:type="gram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вторы - Н.С. Борисов, доктор исторических наук; А.А. </w:t>
      </w:r>
      <w:proofErr w:type="spell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Левандовский</w:t>
      </w:r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кандидат исторических наук)</w:t>
      </w:r>
      <w:bookmarkStart w:id="12" w:name="_ftnref13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begin"/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instrText xml:space="preserve"> HYPERLINK "http://hotimlshkola.ru/article1443" \l "_ftn13" \o "" </w:instrTex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separate"/>
      </w:r>
      <w:r w:rsidRPr="004F0CF6">
        <w:rPr>
          <w:rFonts w:ascii="Arial" w:eastAsia="Times New Roman" w:hAnsi="Arial" w:cs="Arial"/>
          <w:color w:val="D78807"/>
          <w:sz w:val="18"/>
          <w:lang w:eastAsia="ru-RU"/>
        </w:rPr>
        <w:t>[13]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end"/>
      </w:r>
      <w:bookmarkEnd w:id="12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Программа предполагает использование следующих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учебников: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 Всеобщей истории: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Ø О.В. Волобуев, М. В. Пономарёв. «Всеобщая история с древнейших времён до конца XIX века. Базовый уровень.10 </w:t>
      </w:r>
      <w:proofErr w:type="spell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кл</w:t>
      </w:r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 М., «Дрофа », 2011.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 Истории России: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Ø Н.С. Борисов «История России. С древнейших времен до конца XVII века» и А.А. </w:t>
      </w:r>
      <w:proofErr w:type="spell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Левандовский</w:t>
      </w:r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«История России XVIII-XIX веков». 10 </w:t>
      </w:r>
      <w:proofErr w:type="spell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кл</w:t>
      </w:r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 М., Просвещение, 2011 г.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 создании программы учитывались принципы историз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ма и объективности, концепции многофакторного подхода к истории, что предопределяет необходимость показа действий различных факто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ров, выявления альтернатив и объяснение причин реализации одной из них в переломные моменты истории России и зарубежных стран. Большое внимание уделе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но личностно-психологическим аспектам исторического развития, что проявляется, прежде всего, в раскрытии роли крупнейших исторических деятелей, а также влиянии ментальных установок народов России на ход исторического процесса. Определенное место в программе отведено вопросам культуры.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Изучение истории на базовом уровне среднего (полного) общего образования направлено на достижение следующих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целей: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·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proofErr w:type="spellStart"/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воспитание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гражданственности</w:t>
      </w:r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этонациональных</w:t>
      </w:r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традиций, нравственных и социальных установок, идеологических доктрин;</w:t>
      </w:r>
      <w:proofErr w:type="gramEnd"/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·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развитие</w:t>
      </w:r>
      <w:r w:rsidRPr="004F0CF6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·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освоение</w:t>
      </w:r>
      <w:r w:rsidRPr="004F0CF6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систематизированных знаний об истории человечества, формирование целостного представления о мире и роли России во всемирно-историческом процессе;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·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proofErr w:type="spellStart"/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овладение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умениями</w:t>
      </w:r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и навыками поиска, систематизации и комплексного анализа исторической информации;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·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proofErr w:type="spellStart"/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формирование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исторического</w:t>
      </w:r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b/>
          <w:bCs/>
          <w:i/>
          <w:iCs/>
          <w:color w:val="333333"/>
          <w:sz w:val="18"/>
          <w:lang w:eastAsia="ru-RU"/>
        </w:rPr>
        <w:t>Цель курса Всеобщей истории: 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дать учащимся целостное интегрированное представление о всеобщей истории, на этой основе выработать у них способность самостоятельно анализировать особенности исторического развития и современной ситуации, сформировать у учащихся гражданскую позицию.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b/>
          <w:bCs/>
          <w:i/>
          <w:iCs/>
          <w:color w:val="333333"/>
          <w:sz w:val="18"/>
          <w:lang w:eastAsia="ru-RU"/>
        </w:rPr>
        <w:t>Задачи курса: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—</w:t>
      </w:r>
      <w:r w:rsidRPr="004F0CF6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дать комплекс знаний об истоках, развитии, специфике отдель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ных периодов истории и цивилизаций, их роли в становлении совре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менного мира;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— помочь учащемуся выработать историческое мышление — подход к общественным явлениям в их становлении и развитии, в опреде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ленном историческом контексте и в связи с конкретным историческим опытом;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— показать историю «с человеческим лицом», глубже раскрыть ее гуманитарные аспекты;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— расширить представления учащихся о характере современной исторической науки, неоднозначности исторических знаний, вырабо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тать критический подход к ним;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— способствовать овладению учащимися приемами исторического анализа;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— помочь становлению гуманитарной культуры учащихся, научить быть открытыми опыту других народов, цивилизаций, способствовать усвоению ими демократических ценностей и выработке у учащихся толерантности.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b/>
          <w:bCs/>
          <w:i/>
          <w:iCs/>
          <w:color w:val="333333"/>
          <w:sz w:val="18"/>
          <w:lang w:eastAsia="ru-RU"/>
        </w:rPr>
        <w:t>Цель курса Истории России: 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программа ориентирована на закрепление, систематизацию и углубление имеющихся у десятиклассников знаний об основных фактах, процессах и явлениях отечественной истории, получение ими целост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ных представлений о месте и роли России во всемирно-историческом процессе, понимание общих закономерностей развития человечества и особенностей исторического пути России.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b/>
          <w:bCs/>
          <w:i/>
          <w:iCs/>
          <w:color w:val="333333"/>
          <w:sz w:val="18"/>
          <w:lang w:eastAsia="ru-RU"/>
        </w:rPr>
        <w:t>Задачи курса: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</w:t>
      </w:r>
      <w:r w:rsidRPr="004F0CF6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формирование у учащихся гражданской позиции, национальной идентичности;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воспитание патри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отизма, толерантности;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школьники должны освоить периодиза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 xml:space="preserve">цию отечественной истории с древнейших времен до конца XIX </w:t>
      </w:r>
      <w:proofErr w:type="gram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</w:t>
      </w:r>
      <w:proofErr w:type="gram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.;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иметь представление об основных трактовках ключевых проблем отече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ственной истории и высказывать собственное суждение по данным вопросам;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уметь вести поиск информации в исторических источниках, анализировать их;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устанавливать причинно-следственные связи между историческими явлениями;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реконструировать исторические события;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давать характеристику историческим деятелям и составлять их биогра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фии и т. д.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ходе изложения учебного материала предполагается применение активных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методов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обучения: урок, сочетающий опрос с объяснением; лекция с элементами беседы; работа с документами; заполнение таблиц; решение проблемных задач; работа по вопросам; практическая работа. Предполагается применение разнообразных форм и видов контроля и диагностики знаний, умений учащихся (текущий, тематический, заключительный). За период изучения курса контроль уровня качества знаний учащихся будет проходить в виде тестов, индивидуальных и фронтальных опросов, контрольных работ, диктантов и творческих заданий. Формы итоговой аттестации: итоговые контрольные работы, итоговое тестирование.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Предмет «История» изучается на ступени среднего (полного) общего образования в качестве обязательного предмета в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10 классе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общем объеме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70 часов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по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2 часа в неделю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 Курсы «История России» и «Всеобщая история» на базовом уровне изучаются синхронно - параллельно. Изучение двух курсов истории осуществляется последовательно: курс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«Всеобщая история»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(в объеме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18 часов),</w:t>
      </w:r>
      <w:r w:rsidRPr="004F0CF6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 затем</w:t>
      </w: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курс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«История России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» (в объеме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52 часов).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Аннотация к рабочей программе по истории в 11 классе (базовый уровень)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Рабочая программа предназначена для изучения курсов Всеобщей истории и Истории России (являющихся составными частями предмета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ИСТОРИЯ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) в 11 классе,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составлена в соответствии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с Федеральным компонентом государственного стандарта среднего (полного) общего образования по </w:t>
      </w:r>
      <w:proofErr w:type="spellStart"/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истории</w:t>
      </w:r>
      <w:proofErr w:type="gramStart"/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,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</w:t>
      </w:r>
      <w:proofErr w:type="gram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</w:t>
      </w:r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основе Примерной программы среднего (полного) общего образования по истории МО РФ 2004 г. (Сборник нормативных документов. История / сост. Э.Д. Днепров, А.Г. Аркадьев. М. «Дрофа», 2008 г.), авторской программы «История России XX – начало XXI в.». 11 </w:t>
      </w:r>
      <w:proofErr w:type="spell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кл</w:t>
      </w:r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базовый уровень</w:t>
      </w:r>
      <w:proofErr w:type="gram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  <w:proofErr w:type="gram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(</w:t>
      </w:r>
      <w:proofErr w:type="gram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</w:t>
      </w:r>
      <w:proofErr w:type="gram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вторы - А.А. </w:t>
      </w:r>
      <w:proofErr w:type="spell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Левандовский</w:t>
      </w:r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Ю.А. </w:t>
      </w:r>
      <w:proofErr w:type="spell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Щетинов</w:t>
      </w:r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В.С. Морозова)</w:t>
      </w:r>
      <w:bookmarkStart w:id="13" w:name="_ftnref14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begin"/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instrText xml:space="preserve"> HYPERLINK "http://hotimlshkola.ru/article1443" \l "_ftn14" \o "" </w:instrTex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separate"/>
      </w:r>
      <w:r w:rsidRPr="004F0CF6">
        <w:rPr>
          <w:rFonts w:ascii="Arial" w:eastAsia="Times New Roman" w:hAnsi="Arial" w:cs="Arial"/>
          <w:color w:val="D78807"/>
          <w:sz w:val="18"/>
          <w:lang w:eastAsia="ru-RU"/>
        </w:rPr>
        <w:t>[14]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end"/>
      </w:r>
      <w:bookmarkEnd w:id="13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Программа предполагает использование следующих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учебников: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 Всеобщей истории: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Ø О.В. Волобуев, М.В. Пономарев, В.А. Рогожкин. Всеобщая история XX – начало XXI века. 11кл. Базовый уровень. М: Дрофа. 2012 г.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 Истории России: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Ø </w:t>
      </w:r>
      <w:proofErr w:type="spell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Левандовский</w:t>
      </w:r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А.А., </w:t>
      </w:r>
      <w:proofErr w:type="spell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Щетинов</w:t>
      </w:r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Ю.А., Мироненко С.В. История России. 20 – </w:t>
      </w:r>
      <w:proofErr w:type="spell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нач</w:t>
      </w:r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 21 в. 11кл. М: Просвещение 2012 г.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Историческое образование на ступени среднего (полного) общего образования способствует формированию </w:t>
      </w:r>
      <w:proofErr w:type="spell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систематизованных</w:t>
      </w:r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знаний об историческом прошлом, обогащению социального опыта учащихся при изучении и обсуждении исторически возникших форм человеческого взаимодействия. Ключевую роль играет 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развитие способности учащихся к пониманию исторической логики общественных процессов, специфики возникновения и развития различных мировоззренческих, ценностно-мотивационных, социальных систем. Тем самым, историческое образование приобретает особую роль в процессе самоидентификации подростка, осознания им себя как представителя исторически сложившегося гражданского, этнокультурного, конфессионального сообщества. Обеспечивается возможность критического восприятия учащимися окружающей социальной реальности, определения собственной позиции по отношению к различным явлениям общественной жизни, осознанного моделирования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собственных действий в тех или иных ситуациях.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Изучение истории на базовом уровне среднего (полного) общего образования направлено на достижение следующих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целей: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·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proofErr w:type="spellStart"/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воспитание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гражданственности</w:t>
      </w:r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этонациональных</w:t>
      </w:r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традиций, нравственных и социальных установок, идеологических доктрин;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·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развитие</w:t>
      </w:r>
      <w:r w:rsidRPr="004F0CF6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·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освоение</w:t>
      </w:r>
      <w:r w:rsidRPr="004F0CF6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систематизированных знаний об истории человечества, формирование целостного представления о мире и роли России во всемирно-историческом процессе;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·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proofErr w:type="spellStart"/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овладение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умениями</w:t>
      </w:r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и навыками поиска, систематизации и комплексного анализа исторической информации;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·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proofErr w:type="spellStart"/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формирование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исторического</w:t>
      </w:r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b/>
          <w:bCs/>
          <w:i/>
          <w:iCs/>
          <w:color w:val="333333"/>
          <w:sz w:val="18"/>
          <w:lang w:eastAsia="ru-RU"/>
        </w:rPr>
        <w:t>Цель курса Всеобщей истории: 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дать учащимся целостное интегрированное представление о всеобщей истории, на этой основе выработать у них способность самостоятельно анализировать особенности исторического развития и современной ситуации, сформировать у учащихся гражданскую позицию.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b/>
          <w:bCs/>
          <w:i/>
          <w:iCs/>
          <w:color w:val="333333"/>
          <w:sz w:val="18"/>
          <w:lang w:eastAsia="ru-RU"/>
        </w:rPr>
        <w:t>Задачи курса: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—</w:t>
      </w:r>
      <w:r w:rsidRPr="004F0CF6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дать комплекс знаний об истоках, развитии, специфике отдель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ных периодов истории и цивилизаций, их роли в становлении совре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менного мира;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— помочь учащемуся выработать историческое мышление — подход к общественным явлениям в их становлении и развитии, в опреде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ленном историческом контексте и в связи с конкретным историческим опытом;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— показать историю «с человеческим лицом», глубже раскрыть ее гуманитарные аспекты;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— расширить представления учащихся о характере современной исторической науки, неоднозначности исторических знаний, вырабо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тать критический подход к ним;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— способствовать овладению учащимися приемами исторического анализа;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— помочь становлению гуманитарной культуры учащихся, научить быть открытыми опыту других народов, цивилизаций, способствовать усвоению ими демократических ценностей и выработке у учащихся толерантности.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b/>
          <w:bCs/>
          <w:i/>
          <w:iCs/>
          <w:color w:val="333333"/>
          <w:sz w:val="18"/>
          <w:lang w:eastAsia="ru-RU"/>
        </w:rPr>
        <w:t>Цель курса Истории России: 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программа ориентирована на закрепление, систематизацию и углубление имеющихся у учащихся знаний об основных фактах, процессах и явлениях отечественной истории, получение ими целост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ных представлений о месте и роли России во всемирно-историческом процессе, понимание общих закономерностей развития человечества и особенностей исторического пути России.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b/>
          <w:bCs/>
          <w:i/>
          <w:iCs/>
          <w:color w:val="333333"/>
          <w:sz w:val="18"/>
          <w:lang w:eastAsia="ru-RU"/>
        </w:rPr>
        <w:t>Задачи курса: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</w:t>
      </w:r>
      <w:r w:rsidRPr="004F0CF6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формирование у учащихся гражданской позиции, национальной идентичности;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воспитание патри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отизма, толерантности;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школьники должны освоить периодиза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 xml:space="preserve">цию отечественной истории XX – начала XXI </w:t>
      </w:r>
      <w:proofErr w:type="gram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</w:t>
      </w:r>
      <w:proofErr w:type="gram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.»..;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иметь представление об основных трактовках ключевых проблем отече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ственной истории и высказывать собственное суждение по данным вопросам;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уметь вести поиск информации в исторических источниках, анализировать их;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устанавливать причинно-следственные связи между историческими явлениями;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- реконструировать исторические события;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давать характеристику историческим деятелям и составлять их биогра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фии и т. д.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ходе изложения учебного материала предполагается применение активных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методов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обучения: урок, сочетающий опрос с объяснением; лекция с элементами беседы; работа с документами; заполнение таблиц; решение проблемных задач; работа по вопросам; практическая работа. Предполагается применение разнообразных форм и видов контроля и диагностики знаний, умений учащихся (текущий, тематический, заключительный). За период изучения курса контроль уровня качества знаний учащихся будет проходить в виде тестов, индивидуальных и фронтальных опросов, контрольных работ, диктантов и творческих заданий. Формы итоговой аттестации: итоговые контрольные работы, итоговое тестирование.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Предмет «История» изучается на ступени среднего (полного) общего образования в качестве обязательного предмета в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11 классе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общем объеме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68 часов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по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2 часа в неделю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 Курсы «История России» и «Всеобщая история» на базовом уровне изучаются синхронно - параллельно. Изучение двух курсов истории осуществляется последовательно: курс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«Всеобщая история»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(в объеме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18 часов),</w:t>
      </w:r>
      <w:r w:rsidRPr="004F0CF6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 затем</w:t>
      </w: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курс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«История России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» (в объеме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50 часов).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4F0CF6" w:rsidRPr="004F0CF6" w:rsidRDefault="004F0CF6" w:rsidP="004F0C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 w:type="textWrapping" w:clear="all"/>
      </w:r>
    </w:p>
    <w:bookmarkStart w:id="14" w:name="_ftn1"/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begin"/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instrText xml:space="preserve"> HYPERLINK "http://hotimlshkola.ru/article1443" \l "_ftnref1" \o "" </w:instrTex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separate"/>
      </w:r>
      <w:r w:rsidRPr="004F0CF6">
        <w:rPr>
          <w:rFonts w:ascii="Arial" w:eastAsia="Times New Roman" w:hAnsi="Arial" w:cs="Arial"/>
          <w:color w:val="D78807"/>
          <w:sz w:val="18"/>
          <w:lang w:eastAsia="ru-RU"/>
        </w:rPr>
        <w:t>[1]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end"/>
      </w:r>
      <w:bookmarkEnd w:id="14"/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Примерные программы по учебным предметам. История. 5-9 классы. М.: Просвещение, 2011</w:t>
      </w:r>
    </w:p>
    <w:bookmarkStart w:id="15" w:name="_ftn2"/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begin"/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instrText xml:space="preserve"> HYPERLINK "http://hotimlshkola.ru/article1443" \l "_ftnref2" \o "" </w:instrTex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separate"/>
      </w:r>
      <w:r w:rsidRPr="004F0CF6">
        <w:rPr>
          <w:rFonts w:ascii="Arial" w:eastAsia="Times New Roman" w:hAnsi="Arial" w:cs="Arial"/>
          <w:color w:val="D78807"/>
          <w:sz w:val="18"/>
          <w:lang w:eastAsia="ru-RU"/>
        </w:rPr>
        <w:t>[2]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end"/>
      </w:r>
      <w:bookmarkEnd w:id="15"/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Всеобщая история. Рабочие программы к предметной линии учебников А.А. </w:t>
      </w:r>
      <w:proofErr w:type="spell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Вигасина</w:t>
      </w:r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- А.О. </w:t>
      </w:r>
      <w:proofErr w:type="spell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Сороко-Цюпы</w:t>
      </w:r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5-9 классы: пособие для учителей </w:t>
      </w:r>
      <w:proofErr w:type="spell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общеобразоват</w:t>
      </w:r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учреждений/ </w:t>
      </w:r>
      <w:proofErr w:type="spell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а.А</w:t>
      </w:r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</w:t>
      </w:r>
      <w:proofErr w:type="spell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Вигасин</w:t>
      </w:r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Г.И. </w:t>
      </w:r>
      <w:proofErr w:type="spell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Годер</w:t>
      </w:r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Н.И. Шевченко и др. М.: Просвещение, 2011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bookmarkStart w:id="16" w:name="_ftn3"/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begin"/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instrText xml:space="preserve"> HYPERLINK "http://hotimlshkola.ru/article1443" \l "_ftnref3" \o "" </w:instrTex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separate"/>
      </w:r>
      <w:r w:rsidRPr="004F0CF6">
        <w:rPr>
          <w:rFonts w:ascii="Arial" w:eastAsia="Times New Roman" w:hAnsi="Arial" w:cs="Arial"/>
          <w:color w:val="D78807"/>
          <w:sz w:val="18"/>
          <w:lang w:eastAsia="ru-RU"/>
        </w:rPr>
        <w:t>[3]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end"/>
      </w:r>
      <w:bookmarkEnd w:id="16"/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Примерные программы по учебным предметам. История. 5-9 классы. М.: Просвещение, 2011</w:t>
      </w:r>
    </w:p>
    <w:bookmarkStart w:id="17" w:name="_ftn4"/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begin"/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instrText xml:space="preserve"> HYPERLINK "http://hotimlshkola.ru/article1443" \l "_ftnref4" \o "" </w:instrTex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separate"/>
      </w:r>
      <w:r w:rsidRPr="004F0CF6">
        <w:rPr>
          <w:rFonts w:ascii="Arial" w:eastAsia="Times New Roman" w:hAnsi="Arial" w:cs="Arial"/>
          <w:color w:val="D78807"/>
          <w:sz w:val="18"/>
          <w:lang w:eastAsia="ru-RU"/>
        </w:rPr>
        <w:t>[4]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end"/>
      </w:r>
      <w:bookmarkEnd w:id="17"/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Всеобщая история. Рабочие программы к предметной линии учебников А.А. </w:t>
      </w:r>
      <w:proofErr w:type="spell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Вигасина</w:t>
      </w:r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- А.О. </w:t>
      </w:r>
      <w:proofErr w:type="spell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Сороко-Цюпы</w:t>
      </w:r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5-9 классы: пособие для учителей </w:t>
      </w:r>
      <w:proofErr w:type="spell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общеобразоват</w:t>
      </w:r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учреждений/ </w:t>
      </w:r>
      <w:proofErr w:type="spell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а.А</w:t>
      </w:r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</w:t>
      </w:r>
      <w:proofErr w:type="spell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Вигасин</w:t>
      </w:r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Г.И. </w:t>
      </w:r>
      <w:proofErr w:type="spell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Годер</w:t>
      </w:r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Н.И. Шевченко и др. М.: Просвещение, 2011</w:t>
      </w:r>
    </w:p>
    <w:bookmarkStart w:id="18" w:name="_ftn5"/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begin"/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instrText xml:space="preserve"> HYPERLINK "http://hotimlshkola.ru/article1443" \l "_ftnref5" \o "" </w:instrTex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separate"/>
      </w:r>
      <w:r w:rsidRPr="004F0CF6">
        <w:rPr>
          <w:rFonts w:ascii="Arial" w:eastAsia="Times New Roman" w:hAnsi="Arial" w:cs="Arial"/>
          <w:color w:val="D78807"/>
          <w:sz w:val="18"/>
          <w:lang w:eastAsia="ru-RU"/>
        </w:rPr>
        <w:t>[5]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end"/>
      </w:r>
      <w:bookmarkEnd w:id="18"/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Данилов А. А.</w:t>
      </w:r>
      <w:r w:rsidRPr="004F0CF6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Рабочая программа и тематическое планирование курса «История России». 6—9 классы (основная школа) : учеб</w:t>
      </w:r>
      <w:proofErr w:type="gram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  <w:proofErr w:type="gram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gram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</w:t>
      </w:r>
      <w:proofErr w:type="gram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особие для </w:t>
      </w:r>
      <w:proofErr w:type="spell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общеобразоват</w:t>
      </w:r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организаций /А. А. Данилов, О. Н. Журавлева, И. Е. Барыкина. - М.: Просвещение, 2016. — 77 </w:t>
      </w:r>
      <w:proofErr w:type="gram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</w:t>
      </w:r>
      <w:proofErr w:type="gram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</w:p>
    <w:bookmarkStart w:id="19" w:name="_ftn6"/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begin"/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instrText xml:space="preserve"> HYPERLINK "http://hotimlshkola.ru/article1443" \l "_ftnref6" \o "" </w:instrTex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separate"/>
      </w:r>
      <w:r w:rsidRPr="004F0CF6">
        <w:rPr>
          <w:rFonts w:ascii="Arial" w:eastAsia="Times New Roman" w:hAnsi="Arial" w:cs="Arial"/>
          <w:color w:val="D78807"/>
          <w:sz w:val="18"/>
          <w:lang w:eastAsia="ru-RU"/>
        </w:rPr>
        <w:t>[6]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end"/>
      </w:r>
      <w:bookmarkEnd w:id="19"/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Программа опубликована на сайте</w:t>
      </w:r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4" w:history="1">
        <w:r w:rsidRPr="004F0CF6">
          <w:rPr>
            <w:rFonts w:ascii="Arial" w:eastAsia="Times New Roman" w:hAnsi="Arial" w:cs="Arial"/>
            <w:color w:val="D78807"/>
            <w:sz w:val="18"/>
            <w:lang w:eastAsia="ru-RU"/>
          </w:rPr>
          <w:t>http://edu.crowdexpert.ru/files/Результаты/История.pdf</w:t>
        </w:r>
      </w:hyperlink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bookmarkStart w:id="20" w:name="_ftn7"/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begin"/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instrText xml:space="preserve"> HYPERLINK "http://hotimlshkola.ru/article1443" \l "_ftnref7" \o "" </w:instrTex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separate"/>
      </w:r>
      <w:r w:rsidRPr="004F0CF6">
        <w:rPr>
          <w:rFonts w:ascii="Arial" w:eastAsia="Times New Roman" w:hAnsi="Arial" w:cs="Arial"/>
          <w:color w:val="D78807"/>
          <w:sz w:val="18"/>
          <w:lang w:eastAsia="ru-RU"/>
        </w:rPr>
        <w:t>[7]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end"/>
      </w:r>
      <w:bookmarkEnd w:id="20"/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Всеобщая история. Рабочие программы к предметной линии учебников А.А. </w:t>
      </w:r>
      <w:proofErr w:type="spell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Вигасина</w:t>
      </w:r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- А.О. </w:t>
      </w:r>
      <w:proofErr w:type="spell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Сороко-Цюпы</w:t>
      </w:r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5-9 классы: пособие для учителей </w:t>
      </w:r>
      <w:proofErr w:type="spell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общеобразоват</w:t>
      </w:r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учреждений/ </w:t>
      </w:r>
      <w:proofErr w:type="spell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а.А</w:t>
      </w:r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</w:t>
      </w:r>
      <w:proofErr w:type="spell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Вигасин</w:t>
      </w:r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Г.И. </w:t>
      </w:r>
      <w:proofErr w:type="spell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Годер</w:t>
      </w:r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Н.И. Шевченко и др. М.: Просвещение, 2011</w:t>
      </w:r>
    </w:p>
    <w:bookmarkStart w:id="21" w:name="_ftn8"/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begin"/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instrText xml:space="preserve"> HYPERLINK "http://hotimlshkola.ru/article1443" \l "_ftnref8" \o "" </w:instrTex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separate"/>
      </w:r>
      <w:r w:rsidRPr="004F0CF6">
        <w:rPr>
          <w:rFonts w:ascii="Arial" w:eastAsia="Times New Roman" w:hAnsi="Arial" w:cs="Arial"/>
          <w:color w:val="D78807"/>
          <w:sz w:val="18"/>
          <w:lang w:eastAsia="ru-RU"/>
        </w:rPr>
        <w:t>[8]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end"/>
      </w:r>
      <w:bookmarkEnd w:id="21"/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История России. Рабочие программы к предметной линии учебников А.А. Данилова, Л.Г. </w:t>
      </w:r>
      <w:proofErr w:type="spell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Косулиной</w:t>
      </w:r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6-9 классы: пособие для учителей общеобразовательных организаций/ А.А. Данилов, Л.Г. Косулина, А.Ю. Морозов и др. М.: Просвещение, 2014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bookmarkStart w:id="22" w:name="_ftn9"/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begin"/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instrText xml:space="preserve"> HYPERLINK "http://hotimlshkola.ru/article1443" \l "_ftnref9" \o "" </w:instrTex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separate"/>
      </w:r>
      <w:r w:rsidRPr="004F0CF6">
        <w:rPr>
          <w:rFonts w:ascii="Arial" w:eastAsia="Times New Roman" w:hAnsi="Arial" w:cs="Arial"/>
          <w:color w:val="D78807"/>
          <w:sz w:val="18"/>
          <w:lang w:eastAsia="ru-RU"/>
        </w:rPr>
        <w:t>[9]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end"/>
      </w:r>
      <w:bookmarkEnd w:id="22"/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Всеобщая история. Рабочие программы к предметной линии учебников А.А. </w:t>
      </w:r>
      <w:proofErr w:type="spell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Вигасина</w:t>
      </w:r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- А.О. </w:t>
      </w:r>
      <w:proofErr w:type="spell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Сороко-Цюпы</w:t>
      </w:r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5-9 классы: пособие для учителей </w:t>
      </w:r>
      <w:proofErr w:type="spell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общеобразоват</w:t>
      </w:r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учреждений/ А.А. </w:t>
      </w:r>
      <w:proofErr w:type="spell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Вигасин</w:t>
      </w:r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Г.И. </w:t>
      </w:r>
      <w:proofErr w:type="spell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Годер</w:t>
      </w:r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Н.И. Шевченко и др. М.: Просвещение, 2011</w:t>
      </w:r>
    </w:p>
    <w:bookmarkStart w:id="23" w:name="_ftn10"/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begin"/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instrText xml:space="preserve"> HYPERLINK "http://hotimlshkola.ru/article1443" \l "_ftnref10" \o "" </w:instrTex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separate"/>
      </w:r>
      <w:r w:rsidRPr="004F0CF6">
        <w:rPr>
          <w:rFonts w:ascii="Arial" w:eastAsia="Times New Roman" w:hAnsi="Arial" w:cs="Arial"/>
          <w:color w:val="D78807"/>
          <w:sz w:val="18"/>
          <w:lang w:eastAsia="ru-RU"/>
        </w:rPr>
        <w:t>[10]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end"/>
      </w:r>
      <w:bookmarkEnd w:id="23"/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История. Программы общеобразовательных учреждений. 6-11 классы. / А.А. Данилов, Л.Г. Косулина и др. М.: Просвещение, 2009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bookmarkStart w:id="24" w:name="_ftn11"/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begin"/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instrText xml:space="preserve"> HYPERLINK "http://hotimlshkola.ru/article1443" \l "_ftnref11" \o "" </w:instrTex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separate"/>
      </w:r>
      <w:r w:rsidRPr="004F0CF6">
        <w:rPr>
          <w:rFonts w:ascii="Arial" w:eastAsia="Times New Roman" w:hAnsi="Arial" w:cs="Arial"/>
          <w:color w:val="D78807"/>
          <w:sz w:val="18"/>
          <w:lang w:eastAsia="ru-RU"/>
        </w:rPr>
        <w:t>[11]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end"/>
      </w:r>
      <w:bookmarkEnd w:id="24"/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Всеобщая история. Рабочие программы к предметной линии учебников А.А. </w:t>
      </w:r>
      <w:proofErr w:type="spell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Вигасина</w:t>
      </w:r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- А.О. </w:t>
      </w:r>
      <w:proofErr w:type="spell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Сороко-Цюпы</w:t>
      </w:r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5-9 классы: пособие для учителей </w:t>
      </w:r>
      <w:proofErr w:type="spell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общеобразоват</w:t>
      </w:r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учреждений/ А.А. </w:t>
      </w:r>
      <w:proofErr w:type="spell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Вигасин</w:t>
      </w:r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Г.И. </w:t>
      </w:r>
      <w:proofErr w:type="spell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Годер</w:t>
      </w:r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Н.И. Шевченко и др. М.: Просвещение, 2011</w:t>
      </w:r>
    </w:p>
    <w:bookmarkStart w:id="25" w:name="_ftn12"/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begin"/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instrText xml:space="preserve"> HYPERLINK "http://hotimlshkola.ru/article1443" \l "_ftnref12" \o "" </w:instrTex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separate"/>
      </w:r>
      <w:r w:rsidRPr="004F0CF6">
        <w:rPr>
          <w:rFonts w:ascii="Arial" w:eastAsia="Times New Roman" w:hAnsi="Arial" w:cs="Arial"/>
          <w:color w:val="D78807"/>
          <w:sz w:val="18"/>
          <w:lang w:eastAsia="ru-RU"/>
        </w:rPr>
        <w:t>[12]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end"/>
      </w:r>
      <w:bookmarkEnd w:id="25"/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История. Программы общеобразовательных учреждений. 6-11 классы. / А.А. Данилов, Л.Г. Косулина и др. М.: Просвещение, 2009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bookmarkStart w:id="26" w:name="_ftn13"/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fldChar w:fldCharType="begin"/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instrText xml:space="preserve"> HYPERLINK "http://hotimlshkola.ru/article1443" \l "_ftnref13" \o "" </w:instrTex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separate"/>
      </w:r>
      <w:r w:rsidRPr="004F0CF6">
        <w:rPr>
          <w:rFonts w:ascii="Arial" w:eastAsia="Times New Roman" w:hAnsi="Arial" w:cs="Arial"/>
          <w:color w:val="D78807"/>
          <w:sz w:val="18"/>
          <w:lang w:eastAsia="ru-RU"/>
        </w:rPr>
        <w:t>[13]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end"/>
      </w:r>
      <w:bookmarkEnd w:id="26"/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История России. Программы общеобразовательных учреждений. 10-11 классы. /Н.С. Борисов, А.А. </w:t>
      </w:r>
      <w:proofErr w:type="spell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Левандовский</w:t>
      </w:r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и др. М.: Просвещение, 2009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bookmarkStart w:id="27" w:name="_ftn14"/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begin"/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instrText xml:space="preserve"> HYPERLINK "http://hotimlshkola.ru/article1443" \l "_ftnref14" \o "" </w:instrTex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separate"/>
      </w:r>
      <w:r w:rsidRPr="004F0CF6">
        <w:rPr>
          <w:rFonts w:ascii="Arial" w:eastAsia="Times New Roman" w:hAnsi="Arial" w:cs="Arial"/>
          <w:color w:val="D78807"/>
          <w:sz w:val="18"/>
          <w:lang w:eastAsia="ru-RU"/>
        </w:rPr>
        <w:t>[14]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end"/>
      </w:r>
      <w:bookmarkEnd w:id="27"/>
      <w:r w:rsidRPr="004F0CF6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История России. Программы общеобразовательных учреждений. 10-11 классы. /Н.С. Борисов, А.А. </w:t>
      </w:r>
      <w:proofErr w:type="spellStart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Левандовский</w:t>
      </w:r>
      <w:proofErr w:type="spellEnd"/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и др. М.: Просвещение, 2009</w:t>
      </w:r>
    </w:p>
    <w:p w:rsidR="004F0CF6" w:rsidRPr="004F0CF6" w:rsidRDefault="004F0CF6" w:rsidP="004F0CF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0C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001050" w:rsidRDefault="00001050"/>
    <w:sectPr w:rsidR="00001050" w:rsidSect="00001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CF6"/>
    <w:rsid w:val="00001050"/>
    <w:rsid w:val="004F0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050"/>
  </w:style>
  <w:style w:type="paragraph" w:styleId="1">
    <w:name w:val="heading 1"/>
    <w:basedOn w:val="a"/>
    <w:link w:val="10"/>
    <w:uiPriority w:val="9"/>
    <w:qFormat/>
    <w:rsid w:val="004F0C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C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F0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0CF6"/>
  </w:style>
  <w:style w:type="character" w:styleId="a4">
    <w:name w:val="Hyperlink"/>
    <w:basedOn w:val="a0"/>
    <w:uiPriority w:val="99"/>
    <w:semiHidden/>
    <w:unhideWhenUsed/>
    <w:rsid w:val="004F0CF6"/>
    <w:rPr>
      <w:color w:val="0000FF"/>
      <w:u w:val="single"/>
    </w:rPr>
  </w:style>
  <w:style w:type="character" w:styleId="a5">
    <w:name w:val="Strong"/>
    <w:basedOn w:val="a0"/>
    <w:uiPriority w:val="22"/>
    <w:qFormat/>
    <w:rsid w:val="004F0C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du.crowdexpert.ru/files/%D0%A0%D0%B5%D0%B7%D1%83%D0%BB%D1%8C%D1%82%D0%B0%D1%82%D1%8B/%D0%98%D1%81%D1%82%D0%BE%D1%80%D0%B8%D1%8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6041</Words>
  <Characters>34435</Characters>
  <Application>Microsoft Office Word</Application>
  <DocSecurity>0</DocSecurity>
  <Lines>286</Lines>
  <Paragraphs>80</Paragraphs>
  <ScaleCrop>false</ScaleCrop>
  <Company>888</Company>
  <LinksUpToDate>false</LinksUpToDate>
  <CharactersWithSpaces>40396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2018-11-26T14:55:00Z</dcterms:created>
  <dcterms:modified xsi:type="dcterms:W3CDTF">2018-11-26T14:56:00Z</dcterms:modified>
</cp:coreProperties>
</file>